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551684" w:rsidRPr="00551684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«бытовое обслуживание (код 3.3) 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парикмахерские)» земельного участка с кадастровым номером 18:30:000263:27, площадью 405 кв.м., по улице Карла Маркса, 30, расположенного в территориальной зоне многофункциональной общественно-деловой и малоэтажной </w:t>
      </w:r>
      <w:r w:rsidR="00551684" w:rsidRPr="00551684">
        <w:rPr>
          <w:b/>
          <w:color w:val="000000"/>
          <w:u w:val="single"/>
        </w:rPr>
        <w:t>жилой застройки ЖД</w:t>
      </w:r>
      <w:proofErr w:type="gramStart"/>
      <w:r w:rsidR="00551684" w:rsidRPr="00551684">
        <w:rPr>
          <w:b/>
          <w:color w:val="000000"/>
          <w:u w:val="single"/>
        </w:rPr>
        <w:t>2</w:t>
      </w:r>
      <w:proofErr w:type="gramEnd"/>
      <w:r w:rsidR="005453EC" w:rsidRPr="00441513">
        <w:rPr>
          <w:b/>
          <w:color w:val="000000"/>
          <w:u w:val="single"/>
        </w:rPr>
        <w:t xml:space="preserve"> (далее –</w:t>
      </w:r>
      <w:r w:rsidR="005453EC" w:rsidRPr="00BA0EF8">
        <w:rPr>
          <w:b/>
          <w:color w:val="000000"/>
          <w:u w:val="single"/>
        </w:rPr>
        <w:t xml:space="preserve"> проект</w:t>
      </w:r>
      <w:r w:rsidR="00DD7981">
        <w:rPr>
          <w:b/>
          <w:color w:val="000000"/>
          <w:u w:val="single"/>
        </w:rPr>
        <w:t xml:space="preserve"> решения).</w:t>
      </w:r>
      <w:r w:rsidR="002A7A00">
        <w:rPr>
          <w:b/>
          <w:color w:val="000000"/>
          <w:u w:val="single"/>
        </w:rPr>
        <w:t>_____________</w:t>
      </w:r>
      <w:r w:rsidR="00E47EF2">
        <w:rPr>
          <w:b/>
          <w:color w:val="000000"/>
          <w:u w:val="single"/>
        </w:rPr>
        <w:t>___</w:t>
      </w:r>
      <w:r w:rsidR="00551684">
        <w:rPr>
          <w:b/>
          <w:color w:val="000000"/>
          <w:u w:val="single"/>
        </w:rPr>
        <w:t>_________________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E47EF2">
        <w:rPr>
          <w:color w:val="000000" w:themeColor="text1"/>
        </w:rPr>
        <w:t>2</w:t>
      </w:r>
      <w:r w:rsidR="00ED70B5">
        <w:rPr>
          <w:color w:val="000000" w:themeColor="text1"/>
        </w:rPr>
        <w:t>3</w:t>
      </w:r>
      <w:r w:rsidR="00882B12" w:rsidRPr="00EF345C">
        <w:rPr>
          <w:color w:val="000000" w:themeColor="text1"/>
        </w:rPr>
        <w:t>.</w:t>
      </w:r>
      <w:r w:rsidR="00C13A88">
        <w:rPr>
          <w:color w:val="000000" w:themeColor="text1"/>
        </w:rPr>
        <w:t>0</w:t>
      </w:r>
      <w:r w:rsidR="00E47EF2">
        <w:rPr>
          <w:color w:val="000000" w:themeColor="text1"/>
        </w:rPr>
        <w:t>7</w:t>
      </w:r>
      <w:r w:rsidR="00F968EB">
        <w:rPr>
          <w:color w:val="000000" w:themeColor="text1"/>
        </w:rPr>
        <w:t>.202</w:t>
      </w:r>
      <w:r w:rsidR="00E47EF2">
        <w:rPr>
          <w:color w:val="000000" w:themeColor="text1"/>
        </w:rPr>
        <w:t>1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ED70B5">
        <w:rPr>
          <w:color w:val="000000" w:themeColor="text1"/>
        </w:rPr>
        <w:t>41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E47EF2">
        <w:rPr>
          <w:color w:val="000000" w:themeColor="text1"/>
        </w:rPr>
        <w:t>2</w:t>
      </w:r>
      <w:r w:rsidR="00ED70B5">
        <w:rPr>
          <w:color w:val="000000" w:themeColor="text1"/>
        </w:rPr>
        <w:t>8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E47EF2">
        <w:rPr>
          <w:color w:val="000000" w:themeColor="text1"/>
        </w:rPr>
        <w:t>7</w:t>
      </w:r>
      <w:r w:rsidR="00441513">
        <w:rPr>
          <w:color w:val="000000" w:themeColor="text1"/>
        </w:rPr>
        <w:t>.202</w:t>
      </w:r>
      <w:r w:rsidR="00E47EF2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643ED1">
        <w:rPr>
          <w:color w:val="000000" w:themeColor="text1"/>
        </w:rPr>
        <w:t>2</w:t>
      </w:r>
      <w:r w:rsidR="00ED70B5">
        <w:rPr>
          <w:color w:val="000000" w:themeColor="text1"/>
        </w:rPr>
        <w:t>8</w:t>
      </w:r>
      <w:r w:rsidR="00F61DAB">
        <w:rPr>
          <w:color w:val="000000" w:themeColor="text1"/>
        </w:rPr>
        <w:t>.0</w:t>
      </w:r>
      <w:r w:rsidR="00643ED1">
        <w:rPr>
          <w:color w:val="000000" w:themeColor="text1"/>
        </w:rPr>
        <w:t>7</w:t>
      </w:r>
      <w:r w:rsidR="00F61DAB">
        <w:rPr>
          <w:color w:val="000000" w:themeColor="text1"/>
        </w:rPr>
        <w:t>.202</w:t>
      </w:r>
      <w:r w:rsidR="00643ED1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ED70B5">
        <w:rPr>
          <w:color w:val="000000" w:themeColor="text1"/>
        </w:rPr>
        <w:t>13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643ED1">
        <w:rPr>
          <w:color w:val="000000" w:themeColor="text1"/>
        </w:rPr>
        <w:t>8</w:t>
      </w:r>
      <w:r w:rsidR="00F61DAB">
        <w:rPr>
          <w:color w:val="000000" w:themeColor="text1"/>
        </w:rPr>
        <w:t>.202</w:t>
      </w:r>
      <w:r w:rsidR="00643ED1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ED70B5">
        <w:rPr>
          <w:color w:val="000000" w:themeColor="text1"/>
        </w:rPr>
        <w:t>13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643ED1">
        <w:rPr>
          <w:color w:val="000000" w:themeColor="text1"/>
        </w:rPr>
        <w:t>8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643ED1">
        <w:rPr>
          <w:color w:val="000000" w:themeColor="text1"/>
        </w:rPr>
        <w:t>21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643ED1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ED70B5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ED70B5">
        <w:rPr>
          <w:color w:val="000000" w:themeColor="text1"/>
          <w:u w:val="single"/>
        </w:rPr>
        <w:t>3</w:t>
      </w:r>
      <w:r w:rsidR="00D04D6E" w:rsidRPr="00EF345C">
        <w:rPr>
          <w:color w:val="000000" w:themeColor="text1"/>
          <w:u w:val="single"/>
        </w:rPr>
        <w:t xml:space="preserve"> час. </w:t>
      </w:r>
      <w:r w:rsidR="00ED70B5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643ED1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ED70B5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643ED1">
        <w:rPr>
          <w:color w:val="000000" w:themeColor="text1"/>
          <w:u w:val="single"/>
        </w:rPr>
        <w:t>2</w:t>
      </w:r>
      <w:r w:rsidR="00ED70B5">
        <w:rPr>
          <w:color w:val="000000" w:themeColor="text1"/>
          <w:u w:val="single"/>
        </w:rPr>
        <w:t>8</w:t>
      </w:r>
      <w:r w:rsidR="005453EC">
        <w:rPr>
          <w:color w:val="000000" w:themeColor="text1"/>
          <w:u w:val="single"/>
        </w:rPr>
        <w:t>.0</w:t>
      </w:r>
      <w:r w:rsidR="00643ED1">
        <w:rPr>
          <w:color w:val="000000" w:themeColor="text1"/>
          <w:u w:val="single"/>
        </w:rPr>
        <w:t>7</w:t>
      </w:r>
      <w:r w:rsidR="00491889">
        <w:rPr>
          <w:color w:val="000000" w:themeColor="text1"/>
          <w:u w:val="single"/>
        </w:rPr>
        <w:t>.202</w:t>
      </w:r>
      <w:r w:rsidR="00643ED1">
        <w:rPr>
          <w:color w:val="000000" w:themeColor="text1"/>
          <w:u w:val="single"/>
        </w:rPr>
        <w:t>1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643ED1">
        <w:rPr>
          <w:color w:val="000000" w:themeColor="text1"/>
          <w:u w:val="single"/>
        </w:rPr>
        <w:t>2</w:t>
      </w:r>
      <w:r w:rsidR="00ED70B5">
        <w:rPr>
          <w:color w:val="000000" w:themeColor="text1"/>
          <w:u w:val="single"/>
        </w:rPr>
        <w:t>8</w:t>
      </w:r>
      <w:r w:rsidR="00AE2722" w:rsidRPr="00076BE8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643ED1">
        <w:rPr>
          <w:color w:val="000000" w:themeColor="text1"/>
          <w:u w:val="single"/>
        </w:rPr>
        <w:t>7</w:t>
      </w:r>
      <w:r w:rsidR="00F61DAB">
        <w:rPr>
          <w:color w:val="000000" w:themeColor="text1"/>
          <w:u w:val="single"/>
        </w:rPr>
        <w:t>.202</w:t>
      </w:r>
      <w:r w:rsidR="00431DA5">
        <w:rPr>
          <w:color w:val="000000" w:themeColor="text1"/>
          <w:u w:val="single"/>
        </w:rPr>
        <w:t>1</w:t>
      </w:r>
      <w:bookmarkStart w:id="0" w:name="_GoBack"/>
      <w:bookmarkEnd w:id="0"/>
      <w:r w:rsidR="00AE2722" w:rsidRPr="00EF345C">
        <w:rPr>
          <w:color w:val="000000" w:themeColor="text1"/>
          <w:u w:val="single"/>
        </w:rPr>
        <w:t xml:space="preserve"> по </w:t>
      </w:r>
      <w:r w:rsidR="00ED70B5">
        <w:rPr>
          <w:color w:val="000000" w:themeColor="text1"/>
          <w:u w:val="single"/>
        </w:rPr>
        <w:t>13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643ED1">
        <w:rPr>
          <w:color w:val="000000" w:themeColor="text1"/>
          <w:u w:val="single"/>
        </w:rPr>
        <w:t>8</w:t>
      </w:r>
      <w:r w:rsidR="00F61DAB">
        <w:rPr>
          <w:color w:val="000000" w:themeColor="text1"/>
          <w:u w:val="single"/>
        </w:rPr>
        <w:t>.202</w:t>
      </w:r>
      <w:r w:rsidR="00643ED1">
        <w:rPr>
          <w:color w:val="000000" w:themeColor="text1"/>
          <w:u w:val="single"/>
        </w:rPr>
        <w:t>1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ED70B5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 xml:space="preserve"> час. </w:t>
      </w:r>
      <w:r w:rsidR="00ED70B5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BA10E4">
        <w:rPr>
          <w:color w:val="000000" w:themeColor="text1"/>
        </w:rPr>
        <w:t>13</w:t>
      </w:r>
      <w:r w:rsidR="00E16DFC">
        <w:rPr>
          <w:color w:val="000000" w:themeColor="text1"/>
        </w:rPr>
        <w:t>.0</w:t>
      </w:r>
      <w:r w:rsidR="00191D48">
        <w:rPr>
          <w:color w:val="000000" w:themeColor="text1"/>
        </w:rPr>
        <w:t>8.2021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1D48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1DA5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684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3ED1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279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1638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0E4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47EF2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941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0B5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5B6B-1896-482D-A97F-EAB8D06C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4566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74</cp:revision>
  <cp:lastPrinted>2019-06-26T13:45:00Z</cp:lastPrinted>
  <dcterms:created xsi:type="dcterms:W3CDTF">2018-08-07T10:25:00Z</dcterms:created>
  <dcterms:modified xsi:type="dcterms:W3CDTF">2021-08-02T08:22:00Z</dcterms:modified>
</cp:coreProperties>
</file>